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e52a6eda5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7a9b6509c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Jagodne,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ec2c8f6fa4f6d" /><Relationship Type="http://schemas.openxmlformats.org/officeDocument/2006/relationships/numbering" Target="/word/numbering.xml" Id="Rfe3d04ebc9184536" /><Relationship Type="http://schemas.openxmlformats.org/officeDocument/2006/relationships/settings" Target="/word/settings.xml" Id="R1751172f78174468" /><Relationship Type="http://schemas.openxmlformats.org/officeDocument/2006/relationships/image" Target="/word/media/ec7633f3-8d55-4287-a978-2bf9f55c335d.png" Id="Rb937a9b6509c4af3" /></Relationships>
</file>