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002b9a3a3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bb40b52e5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9306665ca4ae7" /><Relationship Type="http://schemas.openxmlformats.org/officeDocument/2006/relationships/numbering" Target="/word/numbering.xml" Id="Rce43e8ae1caf49d5" /><Relationship Type="http://schemas.openxmlformats.org/officeDocument/2006/relationships/settings" Target="/word/settings.xml" Id="Rd40b65252a5744dc" /><Relationship Type="http://schemas.openxmlformats.org/officeDocument/2006/relationships/image" Target="/word/media/fac3f62b-61ae-4227-9158-e9b2bd906834.png" Id="Rd18bb40b52e54d82" /></Relationships>
</file>