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d52b4b76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9d780f482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e2118ccaa4f18" /><Relationship Type="http://schemas.openxmlformats.org/officeDocument/2006/relationships/numbering" Target="/word/numbering.xml" Id="R7911f837a42e413c" /><Relationship Type="http://schemas.openxmlformats.org/officeDocument/2006/relationships/settings" Target="/word/settings.xml" Id="R1aef0c95608c45de" /><Relationship Type="http://schemas.openxmlformats.org/officeDocument/2006/relationships/image" Target="/word/media/47fd381f-b442-4a7d-80e0-ae46477522e7.png" Id="Rc479d780f4824751" /></Relationships>
</file>