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f0ac55f0b4e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3b3216ab5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Motycze Poduchowne,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c7829c05d243b2" /><Relationship Type="http://schemas.openxmlformats.org/officeDocument/2006/relationships/numbering" Target="/word/numbering.xml" Id="R73b352744c1b4d35" /><Relationship Type="http://schemas.openxmlformats.org/officeDocument/2006/relationships/settings" Target="/word/settings.xml" Id="Reb3406d3ab8444ca" /><Relationship Type="http://schemas.openxmlformats.org/officeDocument/2006/relationships/image" Target="/word/media/654a7ff1-df16-41db-8a42-a807a182fd5a.png" Id="Rf9f3b3216ab54e5a" /></Relationships>
</file>