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d964e6ab7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e2b1ef4f3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Natac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0d222bd724207" /><Relationship Type="http://schemas.openxmlformats.org/officeDocument/2006/relationships/numbering" Target="/word/numbering.xml" Id="R34de321cb1a84a6c" /><Relationship Type="http://schemas.openxmlformats.org/officeDocument/2006/relationships/settings" Target="/word/settings.xml" Id="R91ae3f39da8447a2" /><Relationship Type="http://schemas.openxmlformats.org/officeDocument/2006/relationships/image" Target="/word/media/22666fd9-524b-474d-a335-c9ceb411a865.png" Id="R656e2b1ef4f3475a" /></Relationships>
</file>