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623919b7c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9583e55d5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Noski-Snietne,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6f937914a4a1e" /><Relationship Type="http://schemas.openxmlformats.org/officeDocument/2006/relationships/numbering" Target="/word/numbering.xml" Id="Rf784d3237174434b" /><Relationship Type="http://schemas.openxmlformats.org/officeDocument/2006/relationships/settings" Target="/word/settings.xml" Id="R94e91ef433cb4a82" /><Relationship Type="http://schemas.openxmlformats.org/officeDocument/2006/relationships/image" Target="/word/media/9a131fea-5292-4e47-af62-4b6e12f48630.png" Id="R8919583e55d54466" /></Relationships>
</file>