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c1041f61a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0bae4ab72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Ogrodnica,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9afc255664c31" /><Relationship Type="http://schemas.openxmlformats.org/officeDocument/2006/relationships/numbering" Target="/word/numbering.xml" Id="R2730e10da7434c2d" /><Relationship Type="http://schemas.openxmlformats.org/officeDocument/2006/relationships/settings" Target="/word/settings.xml" Id="Refa0b59f282749dd" /><Relationship Type="http://schemas.openxmlformats.org/officeDocument/2006/relationships/image" Target="/word/media/e7bfaaef-d742-40fd-b72d-ce6af83b9c71.png" Id="Rde50bae4ab724add" /></Relationships>
</file>