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b87ccdd72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3240abb3f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Polonisz,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ea69c4e154955" /><Relationship Type="http://schemas.openxmlformats.org/officeDocument/2006/relationships/numbering" Target="/word/numbering.xml" Id="Re88545bf2cd549a7" /><Relationship Type="http://schemas.openxmlformats.org/officeDocument/2006/relationships/settings" Target="/word/settings.xml" Id="Rb74e2c80dc1c4c01" /><Relationship Type="http://schemas.openxmlformats.org/officeDocument/2006/relationships/image" Target="/word/media/f75e439a-8bc0-426a-9dda-579d48086e14.png" Id="R3553240abb3f45c0" /></Relationships>
</file>