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5a7f518ff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ed58d549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416ba28684d73" /><Relationship Type="http://schemas.openxmlformats.org/officeDocument/2006/relationships/numbering" Target="/word/numbering.xml" Id="Rdba3e710847c435c" /><Relationship Type="http://schemas.openxmlformats.org/officeDocument/2006/relationships/settings" Target="/word/settings.xml" Id="R468b5c781bdc4ddf" /><Relationship Type="http://schemas.openxmlformats.org/officeDocument/2006/relationships/image" Target="/word/media/b502f857-edaa-447b-8fd6-097c60dca596.png" Id="R84fed58d549f406a" /></Relationships>
</file>