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bacc877d6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69073207e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4e3fb1616433a" /><Relationship Type="http://schemas.openxmlformats.org/officeDocument/2006/relationships/numbering" Target="/word/numbering.xml" Id="R4b8be7d4560e443d" /><Relationship Type="http://schemas.openxmlformats.org/officeDocument/2006/relationships/settings" Target="/word/settings.xml" Id="R37acda94e1074144" /><Relationship Type="http://schemas.openxmlformats.org/officeDocument/2006/relationships/image" Target="/word/media/a961e070-b1e2-4eb5-bff8-49360b5942ec.png" Id="R97a69073207e4c67" /></Relationships>
</file>