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385482f8b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727c2177b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Targanica,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dd46ffe4c4b2b" /><Relationship Type="http://schemas.openxmlformats.org/officeDocument/2006/relationships/numbering" Target="/word/numbering.xml" Id="R62e2d19490b8443a" /><Relationship Type="http://schemas.openxmlformats.org/officeDocument/2006/relationships/settings" Target="/word/settings.xml" Id="R202e950acbb34029" /><Relationship Type="http://schemas.openxmlformats.org/officeDocument/2006/relationships/image" Target="/word/media/84b39a65-110c-4687-921e-d8169cadef7e.png" Id="R8ee727c2177b4189" /></Relationships>
</file>