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28ab54733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aaeec88e9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Targonie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95aa41cbd4197" /><Relationship Type="http://schemas.openxmlformats.org/officeDocument/2006/relationships/numbering" Target="/word/numbering.xml" Id="Rbfd78c01568a4463" /><Relationship Type="http://schemas.openxmlformats.org/officeDocument/2006/relationships/settings" Target="/word/settings.xml" Id="R0cd13f7237ec43f8" /><Relationship Type="http://schemas.openxmlformats.org/officeDocument/2006/relationships/image" Target="/word/media/590a4507-0502-4506-ace6-e3f23dc60275.png" Id="Recaaaeec88e941bb" /></Relationships>
</file>