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825e3922134f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6736b2d6c747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Tazewy,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6c9fb536cc48a4" /><Relationship Type="http://schemas.openxmlformats.org/officeDocument/2006/relationships/numbering" Target="/word/numbering.xml" Id="Rb71d23d29e1e4ee6" /><Relationship Type="http://schemas.openxmlformats.org/officeDocument/2006/relationships/settings" Target="/word/settings.xml" Id="R8911930a03144f51" /><Relationship Type="http://schemas.openxmlformats.org/officeDocument/2006/relationships/image" Target="/word/media/c05e7247-b608-4677-bed8-7f685b6f4756.png" Id="Rcf6736b2d6c7472d" /></Relationships>
</file>