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5e9f69617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f6def78bed45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Wierzbie Towarzystwo,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07a76e807d49e5" /><Relationship Type="http://schemas.openxmlformats.org/officeDocument/2006/relationships/numbering" Target="/word/numbering.xml" Id="R64d47f9a009a4aac" /><Relationship Type="http://schemas.openxmlformats.org/officeDocument/2006/relationships/settings" Target="/word/settings.xml" Id="R20b0c05e9c2a4584" /><Relationship Type="http://schemas.openxmlformats.org/officeDocument/2006/relationships/image" Target="/word/media/d197342d-c5bf-4532-86c1-ec49d4afa9f5.png" Id="Rb8f6def78bed4584" /></Relationships>
</file>