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73bd0ca34947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13d14d00c64a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Zywocin,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ef4e40699245f0" /><Relationship Type="http://schemas.openxmlformats.org/officeDocument/2006/relationships/numbering" Target="/word/numbering.xml" Id="Rd545a1c2eb744066" /><Relationship Type="http://schemas.openxmlformats.org/officeDocument/2006/relationships/settings" Target="/word/settings.xml" Id="Rc62b322231b54e20" /><Relationship Type="http://schemas.openxmlformats.org/officeDocument/2006/relationships/image" Target="/word/media/bba0e427-dd78-49ae-a3c5-149419720f26.png" Id="R7e13d14d00c64a57" /></Relationships>
</file>