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921fafece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0eb0731ef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Juso,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1597dd0f4bd7" /><Relationship Type="http://schemas.openxmlformats.org/officeDocument/2006/relationships/numbering" Target="/word/numbering.xml" Id="Rea15252bd3694ec8" /><Relationship Type="http://schemas.openxmlformats.org/officeDocument/2006/relationships/settings" Target="/word/settings.xml" Id="Rfbf1dbc2687b4492" /><Relationship Type="http://schemas.openxmlformats.org/officeDocument/2006/relationships/image" Target="/word/media/4a4fdd7f-81b1-4720-8fbc-eb110d9fcadd.png" Id="Raa50eb0731ef40fe" /></Relationships>
</file>