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73f9841fe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df31ce92a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b8991f60b4bc4" /><Relationship Type="http://schemas.openxmlformats.org/officeDocument/2006/relationships/numbering" Target="/word/numbering.xml" Id="Rf002ad5702ab4552" /><Relationship Type="http://schemas.openxmlformats.org/officeDocument/2006/relationships/settings" Target="/word/settings.xml" Id="Rea9516c651424699" /><Relationship Type="http://schemas.openxmlformats.org/officeDocument/2006/relationships/image" Target="/word/media/e7c263d5-37ab-4e9e-939e-7845e11fd76c.png" Id="Rc43df31ce92a4c1b" /></Relationships>
</file>