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1596bd99a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72f0e7fd2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9c1e5a98a4d92" /><Relationship Type="http://schemas.openxmlformats.org/officeDocument/2006/relationships/numbering" Target="/word/numbering.xml" Id="R96aec8116fab4779" /><Relationship Type="http://schemas.openxmlformats.org/officeDocument/2006/relationships/settings" Target="/word/settings.xml" Id="Rd45a3a49b3284d2f" /><Relationship Type="http://schemas.openxmlformats.org/officeDocument/2006/relationships/image" Target="/word/media/6d90bb05-00bc-4ef6-8869-7e1faddcde28.png" Id="Rd4272f0e7fd24a00" /></Relationships>
</file>