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1befba5c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c721abde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Feijao,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5165475004c00" /><Relationship Type="http://schemas.openxmlformats.org/officeDocument/2006/relationships/numbering" Target="/word/numbering.xml" Id="R8728f56780d74466" /><Relationship Type="http://schemas.openxmlformats.org/officeDocument/2006/relationships/settings" Target="/word/settings.xml" Id="R07ecbb31aaed436e" /><Relationship Type="http://schemas.openxmlformats.org/officeDocument/2006/relationships/image" Target="/word/media/51d5a630-30f5-4abd-b220-2afe24eb365d.png" Id="R19bcc721abde48d2" /></Relationships>
</file>