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d03bb9cef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3c1e74933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d2231926844c7" /><Relationship Type="http://schemas.openxmlformats.org/officeDocument/2006/relationships/numbering" Target="/word/numbering.xml" Id="Rec0b511f1aed4270" /><Relationship Type="http://schemas.openxmlformats.org/officeDocument/2006/relationships/settings" Target="/word/settings.xml" Id="Rf8acf12d53944e02" /><Relationship Type="http://schemas.openxmlformats.org/officeDocument/2006/relationships/image" Target="/word/media/f6c262fa-e540-4e5b-9966-f90722db20c5.png" Id="R3d43c1e74933417b" /></Relationships>
</file>