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68413e92a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66849b843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Fujados,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a531416094075" /><Relationship Type="http://schemas.openxmlformats.org/officeDocument/2006/relationships/numbering" Target="/word/numbering.xml" Id="R89c72f91d6aa48f3" /><Relationship Type="http://schemas.openxmlformats.org/officeDocument/2006/relationships/settings" Target="/word/settings.xml" Id="Rd3b7587df9f94584" /><Relationship Type="http://schemas.openxmlformats.org/officeDocument/2006/relationships/image" Target="/word/media/cc176ed2-3ed1-49c9-af3d-684fad9c2d52.png" Id="Re4a66849b8434c3c" /></Relationships>
</file>