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cf9941461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54fa3b148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b5424cc84428e" /><Relationship Type="http://schemas.openxmlformats.org/officeDocument/2006/relationships/numbering" Target="/word/numbering.xml" Id="Rcaa4317c25514e1d" /><Relationship Type="http://schemas.openxmlformats.org/officeDocument/2006/relationships/settings" Target="/word/settings.xml" Id="R311f0d25257f4575" /><Relationship Type="http://schemas.openxmlformats.org/officeDocument/2006/relationships/image" Target="/word/media/7d3c2b32-233f-41a3-b25a-2ff79f8c6812.png" Id="R6a054fa3b1484c19" /></Relationships>
</file>