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d8efb6b64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d30703790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99039a6e14c28" /><Relationship Type="http://schemas.openxmlformats.org/officeDocument/2006/relationships/numbering" Target="/word/numbering.xml" Id="Rc84b86acaade4025" /><Relationship Type="http://schemas.openxmlformats.org/officeDocument/2006/relationships/settings" Target="/word/settings.xml" Id="Rda5ef358a484412a" /><Relationship Type="http://schemas.openxmlformats.org/officeDocument/2006/relationships/image" Target="/word/media/037cf12f-d92d-4b5f-bb81-78aa9ba37c0d.png" Id="R357d307037904f15" /></Relationships>
</file>