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d6b41374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68dd3885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fceddc9da481e" /><Relationship Type="http://schemas.openxmlformats.org/officeDocument/2006/relationships/numbering" Target="/word/numbering.xml" Id="R2fa7ec9b6f9d4f09" /><Relationship Type="http://schemas.openxmlformats.org/officeDocument/2006/relationships/settings" Target="/word/settings.xml" Id="R946edef21dd34244" /><Relationship Type="http://schemas.openxmlformats.org/officeDocument/2006/relationships/image" Target="/word/media/0ef737b5-7988-4cb7-a631-e5b87c41a274.png" Id="R2c4b68dd38854af1" /></Relationships>
</file>