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87b9eadf3844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0a718953b442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Regadas,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d7e3b89c6440a2" /><Relationship Type="http://schemas.openxmlformats.org/officeDocument/2006/relationships/numbering" Target="/word/numbering.xml" Id="Rfab6641349a74d5d" /><Relationship Type="http://schemas.openxmlformats.org/officeDocument/2006/relationships/settings" Target="/word/settings.xml" Id="Rbbfeea28c3eb4ee9" /><Relationship Type="http://schemas.openxmlformats.org/officeDocument/2006/relationships/image" Target="/word/media/0164707c-585d-4802-b2d4-d1d10cc58339.png" Id="Rc10a718953b44231" /></Relationships>
</file>