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9794eedfe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44584a2b0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Sermanha,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14b37fb0842ae" /><Relationship Type="http://schemas.openxmlformats.org/officeDocument/2006/relationships/numbering" Target="/word/numbering.xml" Id="R526c2c4d5926481a" /><Relationship Type="http://schemas.openxmlformats.org/officeDocument/2006/relationships/settings" Target="/word/settings.xml" Id="Rebae8c45dd974aa5" /><Relationship Type="http://schemas.openxmlformats.org/officeDocument/2006/relationships/image" Target="/word/media/0b5be33e-eaf8-4125-9aa1-f2735a487ba6.png" Id="R43144584a2b04db9" /></Relationships>
</file>