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68b9dae3d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0feb04a55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Singral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b13107d5e4cdc" /><Relationship Type="http://schemas.openxmlformats.org/officeDocument/2006/relationships/numbering" Target="/word/numbering.xml" Id="R465064c3c2dd4794" /><Relationship Type="http://schemas.openxmlformats.org/officeDocument/2006/relationships/settings" Target="/word/settings.xml" Id="Re21f7592fd4c4895" /><Relationship Type="http://schemas.openxmlformats.org/officeDocument/2006/relationships/image" Target="/word/media/9fdc5746-94c4-4a95-ab87-5cc0bd2a7351.png" Id="Ra180feb04a5546ca" /></Relationships>
</file>