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01e8f5aa5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4c87c769d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07f7c496f4928" /><Relationship Type="http://schemas.openxmlformats.org/officeDocument/2006/relationships/numbering" Target="/word/numbering.xml" Id="R4c596408d0374bfc" /><Relationship Type="http://schemas.openxmlformats.org/officeDocument/2006/relationships/settings" Target="/word/settings.xml" Id="R7eb8779c08ba4343" /><Relationship Type="http://schemas.openxmlformats.org/officeDocument/2006/relationships/image" Target="/word/media/c61f032d-fca2-4215-bfef-5331d229a7b4.png" Id="Rfc64c87c769d4b8c" /></Relationships>
</file>