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2497c267b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c5f7327b6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Ferro,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4739186504ff4" /><Relationship Type="http://schemas.openxmlformats.org/officeDocument/2006/relationships/numbering" Target="/word/numbering.xml" Id="R4a4bd53d4f2b432e" /><Relationship Type="http://schemas.openxmlformats.org/officeDocument/2006/relationships/settings" Target="/word/settings.xml" Id="R7fd136dbb8b84e5b" /><Relationship Type="http://schemas.openxmlformats.org/officeDocument/2006/relationships/image" Target="/word/media/d1387684-a1b1-46a8-a0be-4dfb4b3a5ed0.png" Id="R9aec5f7327b64255" /></Relationships>
</file>