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d0b01b836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4fd49259a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Basingstoke,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c817e1ba947bd" /><Relationship Type="http://schemas.openxmlformats.org/officeDocument/2006/relationships/numbering" Target="/word/numbering.xml" Id="R5504c5f8dde1433d" /><Relationship Type="http://schemas.openxmlformats.org/officeDocument/2006/relationships/settings" Target="/word/settings.xml" Id="R00e1c1330c6e486a" /><Relationship Type="http://schemas.openxmlformats.org/officeDocument/2006/relationships/image" Target="/word/media/c61f60ab-ad88-4965-a845-085205db8f26.png" Id="R8dc4fd49259a42ed" /></Relationships>
</file>