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7bf6932f4f44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b9fe410c5342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Alvan,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e64a3acb7f4a7c" /><Relationship Type="http://schemas.openxmlformats.org/officeDocument/2006/relationships/numbering" Target="/word/numbering.xml" Id="R5d14a373ac034e80" /><Relationship Type="http://schemas.openxmlformats.org/officeDocument/2006/relationships/settings" Target="/word/settings.xml" Id="Ra140c74fa3664338" /><Relationship Type="http://schemas.openxmlformats.org/officeDocument/2006/relationships/image" Target="/word/media/f585995a-7ce6-4239-87a5-8cca7ab0d575.png" Id="Re5b9fe410c5342f4" /></Relationships>
</file>