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82362dc74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61cda176f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bc2a0feba4383" /><Relationship Type="http://schemas.openxmlformats.org/officeDocument/2006/relationships/numbering" Target="/word/numbering.xml" Id="Rd6d7c351b9714fff" /><Relationship Type="http://schemas.openxmlformats.org/officeDocument/2006/relationships/settings" Target="/word/settings.xml" Id="Ra4a772dee4014f35" /><Relationship Type="http://schemas.openxmlformats.org/officeDocument/2006/relationships/image" Target="/word/media/84370f59-f944-48d4-a07a-7137e7507b82.png" Id="Rc4c61cda176f4d76" /></Relationships>
</file>