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c8997b130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9f06e40f9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Beaux Arts Village,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b48ebe36e40f0" /><Relationship Type="http://schemas.openxmlformats.org/officeDocument/2006/relationships/numbering" Target="/word/numbering.xml" Id="R225973c1ee26428b" /><Relationship Type="http://schemas.openxmlformats.org/officeDocument/2006/relationships/settings" Target="/word/settings.xml" Id="R3189b4294a59458d" /><Relationship Type="http://schemas.openxmlformats.org/officeDocument/2006/relationships/image" Target="/word/media/0c973afa-fc89-42f2-b22c-55fd2c31398d.png" Id="R5b29f06e40f9460d" /></Relationships>
</file>