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e51cf2f73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2fa5568c8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Cottage Gardens,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2a81a758246d6" /><Relationship Type="http://schemas.openxmlformats.org/officeDocument/2006/relationships/numbering" Target="/word/numbering.xml" Id="Rf9cca86d83ab417b" /><Relationship Type="http://schemas.openxmlformats.org/officeDocument/2006/relationships/settings" Target="/word/settings.xml" Id="Re950af9cdedc47ed" /><Relationship Type="http://schemas.openxmlformats.org/officeDocument/2006/relationships/image" Target="/word/media/5f380c42-5e50-46c2-8ff1-76080493b5c3.png" Id="Rb0b2fa5568c84e66" /></Relationships>
</file>