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b5bdde3da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ae69d0ee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16af35374db7" /><Relationship Type="http://schemas.openxmlformats.org/officeDocument/2006/relationships/numbering" Target="/word/numbering.xml" Id="R45b35a59fbbe4009" /><Relationship Type="http://schemas.openxmlformats.org/officeDocument/2006/relationships/settings" Target="/word/settings.xml" Id="R469661e4ff1a4d36" /><Relationship Type="http://schemas.openxmlformats.org/officeDocument/2006/relationships/image" Target="/word/media/99c7567e-8a66-465a-b2f2-42b6b164d022.png" Id="R059ae69d0ee84718" /></Relationships>
</file>