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21a62c16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aed815c1b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Kefermarkt,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15bc2c0cc4fdd" /><Relationship Type="http://schemas.openxmlformats.org/officeDocument/2006/relationships/numbering" Target="/word/numbering.xml" Id="Rde1a70ce69bc43af" /><Relationship Type="http://schemas.openxmlformats.org/officeDocument/2006/relationships/settings" Target="/word/settings.xml" Id="R99aac023609d4384" /><Relationship Type="http://schemas.openxmlformats.org/officeDocument/2006/relationships/image" Target="/word/media/5f287b07-80cb-467b-811d-16aa15f79f4a.png" Id="R048aed815c1b42f1" /></Relationships>
</file>