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29f54582e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c9c8ce588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Battrish Rashia,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be3a989764a30" /><Relationship Type="http://schemas.openxmlformats.org/officeDocument/2006/relationships/numbering" Target="/word/numbering.xml" Id="Rb51cb7d7c3284154" /><Relationship Type="http://schemas.openxmlformats.org/officeDocument/2006/relationships/settings" Target="/word/settings.xml" Id="R30348a8c8fa14365" /><Relationship Type="http://schemas.openxmlformats.org/officeDocument/2006/relationships/image" Target="/word/media/45aa5468-6bc9-4e3a-87e1-e01709a4ccf7.png" Id="Rb99c9c8ce5884a54" /></Relationships>
</file>