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2a644ae44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8c0481e55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Madhabdi,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dea595b374bf0" /><Relationship Type="http://schemas.openxmlformats.org/officeDocument/2006/relationships/numbering" Target="/word/numbering.xml" Id="Rd58e37f4e583429a" /><Relationship Type="http://schemas.openxmlformats.org/officeDocument/2006/relationships/settings" Target="/word/settings.xml" Id="R16cf0241e1d24753" /><Relationship Type="http://schemas.openxmlformats.org/officeDocument/2006/relationships/image" Target="/word/media/e10fc4df-8053-469a-8a7d-1e503225397c.png" Id="R5738c0481e5547ba" /></Relationships>
</file>