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67f488c1e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ee1f7d783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814ade28c4d36" /><Relationship Type="http://schemas.openxmlformats.org/officeDocument/2006/relationships/numbering" Target="/word/numbering.xml" Id="R8c2abc701da94373" /><Relationship Type="http://schemas.openxmlformats.org/officeDocument/2006/relationships/settings" Target="/word/settings.xml" Id="R71baa19ebb214eb9" /><Relationship Type="http://schemas.openxmlformats.org/officeDocument/2006/relationships/image" Target="/word/media/03d1e779-f52a-46c9-ae4b-778be4df180e.png" Id="R639ee1f7d783431d" /></Relationships>
</file>