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08087ab64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08934a20e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693717784b58" /><Relationship Type="http://schemas.openxmlformats.org/officeDocument/2006/relationships/numbering" Target="/word/numbering.xml" Id="R8c870e43d10548ad" /><Relationship Type="http://schemas.openxmlformats.org/officeDocument/2006/relationships/settings" Target="/word/settings.xml" Id="Rc2457d635b0f4eab" /><Relationship Type="http://schemas.openxmlformats.org/officeDocument/2006/relationships/image" Target="/word/media/0c30bd81-988f-48b5-923e-b4f0607f2127.png" Id="Rc1408934a20e42ef" /></Relationships>
</file>