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d4b7da9af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e892f0d29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2eaeaaa7b4ddb" /><Relationship Type="http://schemas.openxmlformats.org/officeDocument/2006/relationships/numbering" Target="/word/numbering.xml" Id="R209c80fab66344e3" /><Relationship Type="http://schemas.openxmlformats.org/officeDocument/2006/relationships/settings" Target="/word/settings.xml" Id="R0f95eef3e9464b5c" /><Relationship Type="http://schemas.openxmlformats.org/officeDocument/2006/relationships/image" Target="/word/media/d72bc751-c6b4-4e3c-9afb-f874068f9fb1.png" Id="R051e892f0d294c03" /></Relationships>
</file>