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c828ba356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68665b398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Staakte,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dafdb8a924423" /><Relationship Type="http://schemas.openxmlformats.org/officeDocument/2006/relationships/numbering" Target="/word/numbering.xml" Id="R8be39b74131d4894" /><Relationship Type="http://schemas.openxmlformats.org/officeDocument/2006/relationships/settings" Target="/word/settings.xml" Id="Rea38af1dd96248d6" /><Relationship Type="http://schemas.openxmlformats.org/officeDocument/2006/relationships/image" Target="/word/media/cb0a4dbe-760a-4fe2-9680-b49246d662c9.png" Id="Rd6168665b3984ec5" /></Relationships>
</file>