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b21200efa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959b6245d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Kozhari,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0b8b056e2442b" /><Relationship Type="http://schemas.openxmlformats.org/officeDocument/2006/relationships/numbering" Target="/word/numbering.xml" Id="R2c04537263094d2c" /><Relationship Type="http://schemas.openxmlformats.org/officeDocument/2006/relationships/settings" Target="/word/settings.xml" Id="R4c1f13fdc5694be3" /><Relationship Type="http://schemas.openxmlformats.org/officeDocument/2006/relationships/image" Target="/word/media/a9e3c67c-20b1-4e82-a772-151e00ea1a83.png" Id="R34b959b6245d4ba0" /></Relationships>
</file>