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75019d41d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3ca94fea6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Gonssambang,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dea2bb77f4c33" /><Relationship Type="http://schemas.openxmlformats.org/officeDocument/2006/relationships/numbering" Target="/word/numbering.xml" Id="Rfb7fddcfddeb471d" /><Relationship Type="http://schemas.openxmlformats.org/officeDocument/2006/relationships/settings" Target="/word/settings.xml" Id="R8b598adb40f24943" /><Relationship Type="http://schemas.openxmlformats.org/officeDocument/2006/relationships/image" Target="/word/media/f9056548-9bc1-43d6-9944-687455028c31.png" Id="R02f3ca94fea645ee" /></Relationships>
</file>