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f118b9b1f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efcc65f0b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Birch Cliff,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5c41ad03f4e3c" /><Relationship Type="http://schemas.openxmlformats.org/officeDocument/2006/relationships/numbering" Target="/word/numbering.xml" Id="R69792025fe884209" /><Relationship Type="http://schemas.openxmlformats.org/officeDocument/2006/relationships/settings" Target="/word/settings.xml" Id="R6c656c266247419a" /><Relationship Type="http://schemas.openxmlformats.org/officeDocument/2006/relationships/image" Target="/word/media/4c66258e-b91a-4b92-b58d-c827f2fdca95.png" Id="Ra5defcc65f0b4745" /></Relationships>
</file>