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c32b70bc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97256536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f4659beba4aa3" /><Relationship Type="http://schemas.openxmlformats.org/officeDocument/2006/relationships/numbering" Target="/word/numbering.xml" Id="R5fef376a57524584" /><Relationship Type="http://schemas.openxmlformats.org/officeDocument/2006/relationships/settings" Target="/word/settings.xml" Id="Re89112c60afb4de2" /><Relationship Type="http://schemas.openxmlformats.org/officeDocument/2006/relationships/image" Target="/word/media/c6f6fead-a63f-429f-9b25-14e33f0804bb.png" Id="Rcbd8972565364efc" /></Relationships>
</file>