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8361ab84e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37ad9d8ef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Wallace,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a2b35c8714571" /><Relationship Type="http://schemas.openxmlformats.org/officeDocument/2006/relationships/numbering" Target="/word/numbering.xml" Id="R9558c51f6d754226" /><Relationship Type="http://schemas.openxmlformats.org/officeDocument/2006/relationships/settings" Target="/word/settings.xml" Id="R2c0c65a8051c4815" /><Relationship Type="http://schemas.openxmlformats.org/officeDocument/2006/relationships/image" Target="/word/media/5cad0d8d-1580-4ea4-97a8-4ed5d04d32e7.png" Id="Ra9a37ad9d8ef43f7" /></Relationships>
</file>