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864e8d99b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89429dba4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Bay East,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c811cd3c14d9e" /><Relationship Type="http://schemas.openxmlformats.org/officeDocument/2006/relationships/numbering" Target="/word/numbering.xml" Id="R63877f24a3b34ec0" /><Relationship Type="http://schemas.openxmlformats.org/officeDocument/2006/relationships/settings" Target="/word/settings.xml" Id="Ree6d2b7727d84b32" /><Relationship Type="http://schemas.openxmlformats.org/officeDocument/2006/relationships/image" Target="/word/media/4e72142e-c3ee-4830-9be6-c5f346c35087.png" Id="R3b789429dba443be" /></Relationships>
</file>