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a5c65b4da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4bb446ff5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dd43f80ef48f7" /><Relationship Type="http://schemas.openxmlformats.org/officeDocument/2006/relationships/numbering" Target="/word/numbering.xml" Id="R2676d43944ff4a32" /><Relationship Type="http://schemas.openxmlformats.org/officeDocument/2006/relationships/settings" Target="/word/settings.xml" Id="R1a4fe282123c4a21" /><Relationship Type="http://schemas.openxmlformats.org/officeDocument/2006/relationships/image" Target="/word/media/5e40d187-f107-4b93-8dcd-56c49181a66d.png" Id="R7d34bb446ff54d34" /></Relationships>
</file>