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cdcbc8639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24038136a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Kerrs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39138975443af" /><Relationship Type="http://schemas.openxmlformats.org/officeDocument/2006/relationships/numbering" Target="/word/numbering.xml" Id="R7abaf219cdfe496d" /><Relationship Type="http://schemas.openxmlformats.org/officeDocument/2006/relationships/settings" Target="/word/settings.xml" Id="R7ad49fa2c18d469d" /><Relationship Type="http://schemas.openxmlformats.org/officeDocument/2006/relationships/image" Target="/word/media/4c62f3a2-24da-4812-8fbb-b5d6e2b61cf0.png" Id="R93224038136a4cf1" /></Relationships>
</file>